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38" w:rsidRDefault="00D70738">
      <w:pPr>
        <w:pStyle w:val="Standard"/>
        <w:rPr>
          <w:rFonts w:cs="Times New Roman"/>
          <w:lang w:val="sv-SE"/>
        </w:rPr>
      </w:pPr>
    </w:p>
    <w:p w:rsidR="00D70738" w:rsidRPr="00C14A4D" w:rsidRDefault="00D70738">
      <w:pPr>
        <w:pStyle w:val="Standard"/>
        <w:rPr>
          <w:rFonts w:cs="Times New Roman"/>
          <w:lang w:val="sv-SE"/>
        </w:rPr>
      </w:pPr>
      <w:r>
        <w:rPr>
          <w:rFonts w:cs="Times New Roman"/>
          <w:noProof/>
          <w:lang w:val="sv-SE" w:eastAsia="sv-SE" w:bidi="ar-SA"/>
        </w:rPr>
        <w:drawing>
          <wp:inline distT="0" distB="0" distL="0" distR="0">
            <wp:extent cx="2992171" cy="514210"/>
            <wp:effectExtent l="0" t="0" r="0" b="635"/>
            <wp:docPr id="1" name="Bildobjekt 1" descr="C:\Users\Gina\Desktop\BR Manualer\BR Skåne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a\Desktop\BR Manualer\BR Skåne Log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18" cy="5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5A" w:rsidRPr="00AC355E" w:rsidRDefault="0090791B">
      <w:pPr>
        <w:pStyle w:val="Standard"/>
        <w:rPr>
          <w:rFonts w:cs="Times New Roman"/>
          <w:b/>
          <w:sz w:val="20"/>
          <w:u w:val="single"/>
          <w:lang w:val="sv-SE"/>
        </w:rPr>
      </w:pPr>
      <w:r w:rsidRPr="00AC355E">
        <w:rPr>
          <w:rFonts w:cs="Times New Roman"/>
          <w:b/>
          <w:sz w:val="20"/>
          <w:u w:val="single"/>
          <w:lang w:val="sv-SE"/>
        </w:rPr>
        <w:t>Till</w:t>
      </w:r>
      <w:r w:rsidR="00C14A4D" w:rsidRPr="00AC355E">
        <w:rPr>
          <w:rFonts w:cs="Times New Roman"/>
          <w:b/>
          <w:sz w:val="20"/>
          <w:u w:val="single"/>
          <w:lang w:val="sv-SE"/>
        </w:rPr>
        <w:t>:</w:t>
      </w:r>
    </w:p>
    <w:p w:rsidR="00AC355E" w:rsidRDefault="0090791B" w:rsidP="00AC355E">
      <w:pPr>
        <w:pStyle w:val="Ingetavstnd"/>
        <w:rPr>
          <w:rFonts w:eastAsia="Times New Roman" w:cs="Times New Roman"/>
          <w:color w:val="auto"/>
          <w:kern w:val="0"/>
          <w:lang w:val="sv-SE" w:eastAsia="sv-SE" w:bidi="ar-SA"/>
        </w:rPr>
      </w:pPr>
      <w:r w:rsidRPr="00AC355E">
        <w:rPr>
          <w:rFonts w:cs="Times New Roman"/>
          <w:b/>
          <w:sz w:val="20"/>
          <w:lang w:val="sv-SE"/>
        </w:rPr>
        <w:t>Bygdegårdsföreningar</w:t>
      </w:r>
      <w:r w:rsidR="00AC355E">
        <w:rPr>
          <w:rFonts w:cs="Times New Roman"/>
          <w:sz w:val="20"/>
          <w:lang w:val="sv-SE"/>
        </w:rPr>
        <w:br/>
      </w:r>
      <w:r w:rsidR="00AC355E" w:rsidRPr="00AC355E">
        <w:rPr>
          <w:rFonts w:eastAsia="Times New Roman" w:cs="Times New Roman"/>
          <w:color w:val="auto"/>
          <w:kern w:val="0"/>
          <w:sz w:val="20"/>
          <w:szCs w:val="22"/>
          <w:lang w:val="sv-SE" w:eastAsia="sv-SE" w:bidi="ar-SA"/>
        </w:rPr>
        <w:t>Kallelse skickas till ordförande och sekreterare i föreningen</w:t>
      </w:r>
      <w:r w:rsidR="00CB33E6">
        <w:rPr>
          <w:rFonts w:eastAsia="Times New Roman" w:cs="Times New Roman"/>
          <w:color w:val="auto"/>
          <w:kern w:val="0"/>
          <w:sz w:val="20"/>
          <w:szCs w:val="22"/>
          <w:lang w:val="sv-SE" w:eastAsia="sv-SE" w:bidi="ar-SA"/>
        </w:rPr>
        <w:t>. O</w:t>
      </w:r>
      <w:r w:rsidR="00AC355E" w:rsidRPr="00AC355E">
        <w:rPr>
          <w:rFonts w:eastAsia="Times New Roman" w:cs="Times New Roman"/>
          <w:color w:val="auto"/>
          <w:kern w:val="0"/>
          <w:sz w:val="20"/>
          <w:szCs w:val="22"/>
          <w:lang w:val="sv-SE" w:eastAsia="sv-SE" w:bidi="ar-SA"/>
        </w:rPr>
        <w:t>rdförande svarar för att valda ombud blir kallade. Glöm inte att kalla intresserade föreningsmedlemmar, då kallelse i dagspressen inte förekommer</w:t>
      </w:r>
    </w:p>
    <w:p w:rsidR="00AC355E" w:rsidRPr="00CB33E6" w:rsidRDefault="00AC355E">
      <w:pPr>
        <w:pStyle w:val="Standard"/>
        <w:rPr>
          <w:rFonts w:cs="Times New Roman"/>
          <w:sz w:val="6"/>
          <w:lang w:val="sv-SE"/>
        </w:rPr>
      </w:pPr>
    </w:p>
    <w:p w:rsidR="0081175A" w:rsidRDefault="0090791B">
      <w:pPr>
        <w:pStyle w:val="Standard"/>
        <w:rPr>
          <w:rFonts w:cs="Times New Roman"/>
          <w:b/>
          <w:sz w:val="20"/>
          <w:lang w:val="sv-SE"/>
        </w:rPr>
      </w:pPr>
      <w:r w:rsidRPr="00AC355E">
        <w:rPr>
          <w:rFonts w:cs="Times New Roman"/>
          <w:b/>
          <w:sz w:val="20"/>
          <w:lang w:val="sv-SE"/>
        </w:rPr>
        <w:t>Valda distriktsombud</w:t>
      </w:r>
    </w:p>
    <w:p w:rsidR="00CB33E6" w:rsidRPr="00CB33E6" w:rsidRDefault="00CB33E6">
      <w:pPr>
        <w:pStyle w:val="Standard"/>
        <w:rPr>
          <w:rFonts w:cs="Times New Roman"/>
          <w:b/>
          <w:sz w:val="4"/>
          <w:lang w:val="sv-SE"/>
        </w:rPr>
      </w:pPr>
    </w:p>
    <w:p w:rsidR="0081175A" w:rsidRDefault="0090791B">
      <w:pPr>
        <w:pStyle w:val="Standard"/>
        <w:rPr>
          <w:rFonts w:cs="Times New Roman"/>
          <w:b/>
          <w:sz w:val="20"/>
          <w:lang w:val="sv-SE"/>
        </w:rPr>
      </w:pPr>
      <w:r w:rsidRPr="00AC355E">
        <w:rPr>
          <w:rFonts w:cs="Times New Roman"/>
          <w:b/>
          <w:sz w:val="20"/>
          <w:lang w:val="sv-SE"/>
        </w:rPr>
        <w:t>Valberedning och revisorer</w:t>
      </w:r>
    </w:p>
    <w:p w:rsidR="00CB33E6" w:rsidRPr="00CB33E6" w:rsidRDefault="00CB33E6">
      <w:pPr>
        <w:pStyle w:val="Standard"/>
        <w:rPr>
          <w:rFonts w:cs="Times New Roman"/>
          <w:b/>
          <w:sz w:val="4"/>
          <w:lang w:val="sv-SE"/>
        </w:rPr>
      </w:pPr>
    </w:p>
    <w:p w:rsidR="0081175A" w:rsidRDefault="0090791B">
      <w:pPr>
        <w:pStyle w:val="Standard"/>
        <w:rPr>
          <w:rFonts w:cs="Times New Roman"/>
          <w:b/>
          <w:sz w:val="20"/>
          <w:lang w:val="sv-SE"/>
        </w:rPr>
      </w:pPr>
      <w:r w:rsidRPr="00AC355E">
        <w:rPr>
          <w:rFonts w:cs="Times New Roman"/>
          <w:b/>
          <w:sz w:val="20"/>
          <w:lang w:val="sv-SE"/>
        </w:rPr>
        <w:t>Suppleanter</w:t>
      </w:r>
    </w:p>
    <w:p w:rsidR="00CB33E6" w:rsidRPr="00CB33E6" w:rsidRDefault="00CB33E6">
      <w:pPr>
        <w:pStyle w:val="Standard"/>
        <w:rPr>
          <w:rFonts w:cs="Times New Roman"/>
          <w:b/>
          <w:sz w:val="4"/>
          <w:lang w:val="sv-SE"/>
        </w:rPr>
      </w:pPr>
    </w:p>
    <w:p w:rsidR="0095730A" w:rsidRPr="00AC355E" w:rsidRDefault="0090791B" w:rsidP="0095730A">
      <w:pPr>
        <w:pStyle w:val="Standard"/>
        <w:ind w:left="2610" w:hanging="2610"/>
        <w:rPr>
          <w:rFonts w:cs="Times New Roman"/>
          <w:b/>
          <w:sz w:val="22"/>
          <w:lang w:val="sv-SE"/>
        </w:rPr>
      </w:pPr>
      <w:r w:rsidRPr="00AC355E">
        <w:rPr>
          <w:rFonts w:cs="Times New Roman"/>
          <w:b/>
          <w:sz w:val="20"/>
          <w:lang w:val="sv-SE"/>
        </w:rPr>
        <w:t>Medlemsorganisationer</w:t>
      </w:r>
      <w:r w:rsidR="0095730A" w:rsidRPr="00AC355E">
        <w:rPr>
          <w:rFonts w:cs="Times New Roman"/>
          <w:b/>
          <w:sz w:val="22"/>
          <w:lang w:val="sv-SE"/>
        </w:rPr>
        <w:tab/>
      </w:r>
    </w:p>
    <w:p w:rsidR="00AC355E" w:rsidRDefault="00AC355E" w:rsidP="0095730A">
      <w:pPr>
        <w:pStyle w:val="Standard"/>
        <w:ind w:left="2610" w:hanging="2"/>
        <w:rPr>
          <w:b/>
          <w:bCs/>
          <w:sz w:val="28"/>
          <w:lang w:val="sv-SE"/>
        </w:rPr>
      </w:pPr>
    </w:p>
    <w:p w:rsidR="0095730A" w:rsidRDefault="000A6BFC" w:rsidP="0095730A">
      <w:pPr>
        <w:pStyle w:val="Standard"/>
        <w:ind w:left="2610" w:hanging="2"/>
        <w:rPr>
          <w:b/>
          <w:bCs/>
          <w:sz w:val="28"/>
          <w:lang w:val="sv-SE"/>
        </w:rPr>
      </w:pPr>
      <w:r w:rsidRPr="0095730A">
        <w:rPr>
          <w:b/>
          <w:bCs/>
          <w:sz w:val="28"/>
          <w:lang w:val="sv-SE"/>
        </w:rPr>
        <w:t xml:space="preserve">KALLELSE </w:t>
      </w:r>
      <w:r w:rsidR="001F65BC" w:rsidRPr="0095730A">
        <w:rPr>
          <w:b/>
          <w:bCs/>
          <w:sz w:val="28"/>
          <w:lang w:val="sv-SE"/>
        </w:rPr>
        <w:t>DISTRIKTSSTÄMMA</w:t>
      </w:r>
    </w:p>
    <w:p w:rsidR="00976932" w:rsidRPr="0095730A" w:rsidRDefault="000E22B2" w:rsidP="0095730A">
      <w:pPr>
        <w:pStyle w:val="Standard"/>
        <w:tabs>
          <w:tab w:val="left" w:pos="3261"/>
        </w:tabs>
        <w:ind w:left="3119" w:hanging="2"/>
        <w:rPr>
          <w:rFonts w:cs="Times New Roman"/>
          <w:sz w:val="22"/>
          <w:lang w:val="sv-SE"/>
        </w:rPr>
      </w:pPr>
      <w:r w:rsidRPr="0095730A">
        <w:rPr>
          <w:b/>
          <w:bCs/>
          <w:sz w:val="28"/>
          <w:lang w:val="sv-SE"/>
        </w:rPr>
        <w:t>s</w:t>
      </w:r>
      <w:r w:rsidR="00572FF9" w:rsidRPr="0095730A">
        <w:rPr>
          <w:b/>
          <w:bCs/>
          <w:sz w:val="28"/>
          <w:lang w:val="sv-SE"/>
        </w:rPr>
        <w:t>öndagen den 23 mars</w:t>
      </w:r>
      <w:r w:rsidR="00373E77" w:rsidRPr="0095730A">
        <w:rPr>
          <w:b/>
          <w:bCs/>
          <w:sz w:val="28"/>
          <w:lang w:val="sv-SE"/>
        </w:rPr>
        <w:t xml:space="preserve"> 2025</w:t>
      </w:r>
    </w:p>
    <w:p w:rsidR="00953BB7" w:rsidRDefault="007613BF" w:rsidP="000E22B2">
      <w:pPr>
        <w:pStyle w:val="Normalwebb"/>
        <w:jc w:val="both"/>
        <w:rPr>
          <w:sz w:val="22"/>
          <w:szCs w:val="22"/>
        </w:rPr>
      </w:pPr>
      <w:r>
        <w:rPr>
          <w:sz w:val="22"/>
          <w:szCs w:val="22"/>
        </w:rPr>
        <w:t>Själva stämman kostar inget men självkostnadspris för förtäring. Klockan</w:t>
      </w:r>
      <w:r w:rsidR="00976932" w:rsidRPr="00C34FE1">
        <w:rPr>
          <w:sz w:val="22"/>
          <w:szCs w:val="22"/>
        </w:rPr>
        <w:t xml:space="preserve"> 09.30 kaf</w:t>
      </w:r>
      <w:r>
        <w:rPr>
          <w:sz w:val="22"/>
          <w:szCs w:val="22"/>
        </w:rPr>
        <w:t>fe/frukostbröd. Lunch klockan 12.00</w:t>
      </w:r>
      <w:r w:rsidR="004B2A91">
        <w:rPr>
          <w:sz w:val="22"/>
          <w:szCs w:val="22"/>
        </w:rPr>
        <w:t xml:space="preserve">, </w:t>
      </w:r>
      <w:r w:rsidR="004B2A91" w:rsidRPr="004B2A91">
        <w:rPr>
          <w:sz w:val="22"/>
          <w:szCs w:val="22"/>
        </w:rPr>
        <w:t>potatisgratäng, kycklingfilé, varma grönsaker och sallad</w:t>
      </w:r>
      <w:r w:rsidR="004B2A91">
        <w:rPr>
          <w:sz w:val="22"/>
          <w:szCs w:val="22"/>
        </w:rPr>
        <w:t>. S</w:t>
      </w:r>
      <w:r w:rsidR="00E03798">
        <w:rPr>
          <w:sz w:val="22"/>
          <w:szCs w:val="22"/>
        </w:rPr>
        <w:t xml:space="preserve">tämman avslutas med eftermiddagskaffe. </w:t>
      </w:r>
      <w:r w:rsidR="000E53F6">
        <w:rPr>
          <w:sz w:val="22"/>
          <w:szCs w:val="22"/>
        </w:rPr>
        <w:t xml:space="preserve">Pris 250 kronor per person. </w:t>
      </w:r>
      <w:bookmarkStart w:id="0" w:name="_GoBack"/>
      <w:bookmarkEnd w:id="0"/>
    </w:p>
    <w:p w:rsidR="00976932" w:rsidRPr="00976932" w:rsidRDefault="00976932" w:rsidP="000E22B2">
      <w:pPr>
        <w:pStyle w:val="Normalwebb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3A246F">
        <w:rPr>
          <w:sz w:val="22"/>
          <w:szCs w:val="22"/>
        </w:rPr>
        <w:t xml:space="preserve">tämmohandlingar finns på distriktets hemsida: </w:t>
      </w:r>
      <w:hyperlink r:id="rId10" w:history="1">
        <w:r w:rsidRPr="003A246F">
          <w:rPr>
            <w:rStyle w:val="Hyperlnk"/>
            <w:sz w:val="22"/>
            <w:szCs w:val="22"/>
            <w:bdr w:val="none" w:sz="0" w:space="0" w:color="auto" w:frame="1"/>
            <w:shd w:val="clear" w:color="auto" w:fill="FFFFFF"/>
          </w:rPr>
          <w:t>https://bygdegardarna.se/skane</w:t>
        </w:r>
      </w:hyperlink>
    </w:p>
    <w:p w:rsidR="00667170" w:rsidRDefault="00E87E48" w:rsidP="00667170">
      <w:pPr>
        <w:pStyle w:val="Brdtextmedindrag"/>
        <w:tabs>
          <w:tab w:val="left" w:pos="-1276"/>
          <w:tab w:val="left" w:pos="2552"/>
        </w:tabs>
        <w:spacing w:after="0"/>
        <w:ind w:left="2550" w:hanging="2550"/>
        <w:outlineLvl w:val="0"/>
      </w:pPr>
      <w:r>
        <w:rPr>
          <w:b/>
          <w:bCs/>
        </w:rPr>
        <w:t>Plats</w:t>
      </w:r>
      <w:r w:rsidR="0090791B" w:rsidRPr="00C14A4D">
        <w:rPr>
          <w:b/>
          <w:bCs/>
        </w:rPr>
        <w:t>:</w:t>
      </w:r>
      <w:r w:rsidR="0090791B" w:rsidRPr="00C14A4D">
        <w:t xml:space="preserve"> </w:t>
      </w:r>
      <w:r w:rsidR="0071180C">
        <w:t xml:space="preserve"> </w:t>
      </w:r>
      <w:r w:rsidR="0071180C">
        <w:tab/>
      </w:r>
      <w:r w:rsidR="0085048D">
        <w:tab/>
      </w:r>
      <w:r w:rsidR="00045A05">
        <w:t>Farstorps bygdegård</w:t>
      </w:r>
      <w:r>
        <w:t>,</w:t>
      </w:r>
      <w:r w:rsidR="00953BB7">
        <w:t xml:space="preserve"> Farstorp 1288,</w:t>
      </w:r>
      <w:r w:rsidR="009F287C">
        <w:t xml:space="preserve"> 282</w:t>
      </w:r>
      <w:r>
        <w:t xml:space="preserve"> 76 Hästveda</w:t>
      </w:r>
      <w:r w:rsidR="00ED0E6A">
        <w:t>.</w:t>
      </w:r>
    </w:p>
    <w:p w:rsidR="00A0030A" w:rsidRDefault="007613BF" w:rsidP="00737C0A">
      <w:pPr>
        <w:pStyle w:val="Brdtextmedindrag"/>
        <w:tabs>
          <w:tab w:val="left" w:pos="-1276"/>
          <w:tab w:val="left" w:pos="2552"/>
        </w:tabs>
        <w:spacing w:after="0"/>
        <w:ind w:left="2550"/>
        <w:outlineLvl w:val="0"/>
      </w:pPr>
      <w:r w:rsidRPr="00F64970"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51572BE2" wp14:editId="183B4E67">
            <wp:simplePos x="0" y="0"/>
            <wp:positionH relativeFrom="column">
              <wp:posOffset>669290</wp:posOffset>
            </wp:positionH>
            <wp:positionV relativeFrom="paragraph">
              <wp:posOffset>1141095</wp:posOffset>
            </wp:positionV>
            <wp:extent cx="2065020" cy="1552575"/>
            <wp:effectExtent l="0" t="0" r="0" b="9525"/>
            <wp:wrapTopAndBottom/>
            <wp:docPr id="2" name="Bildobjekt 2" descr="C:\Users\Gina\Desktop\thumbnail_IMG_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a\Desktop\thumbnail_IMG_49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970">
        <w:rPr>
          <w:noProof/>
          <w:szCs w:val="22"/>
        </w:rPr>
        <w:drawing>
          <wp:anchor distT="0" distB="0" distL="114300" distR="114300" simplePos="0" relativeHeight="251659264" behindDoc="1" locked="0" layoutInCell="1" allowOverlap="1" wp14:anchorId="363B7BF7" wp14:editId="230F9590">
            <wp:simplePos x="0" y="0"/>
            <wp:positionH relativeFrom="column">
              <wp:posOffset>3560445</wp:posOffset>
            </wp:positionH>
            <wp:positionV relativeFrom="paragraph">
              <wp:posOffset>1108075</wp:posOffset>
            </wp:positionV>
            <wp:extent cx="2113915" cy="1585595"/>
            <wp:effectExtent l="0" t="0" r="635" b="0"/>
            <wp:wrapTopAndBottom/>
            <wp:docPr id="3" name="Bildobjekt 3" descr="C:\Users\Gina\Desktop\thumbnail_IMG_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na\Desktop\thumbnail_IMG_49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3E6" w:rsidRPr="00F64970">
        <w:rPr>
          <w:szCs w:val="22"/>
        </w:rPr>
        <w:t>Bygd</w:t>
      </w:r>
      <w:r w:rsidR="00E4250D" w:rsidRPr="00F64970">
        <w:rPr>
          <w:szCs w:val="22"/>
        </w:rPr>
        <w:t>egården är belägen efter</w:t>
      </w:r>
      <w:r w:rsidR="00A45D0E" w:rsidRPr="00F64970">
        <w:rPr>
          <w:szCs w:val="22"/>
        </w:rPr>
        <w:t xml:space="preserve"> byns skola</w:t>
      </w:r>
      <w:r w:rsidR="00133D7E" w:rsidRPr="00F64970">
        <w:rPr>
          <w:szCs w:val="22"/>
        </w:rPr>
        <w:t xml:space="preserve"> på vänster sida</w:t>
      </w:r>
      <w:r w:rsidR="00E4250D" w:rsidRPr="00F64970">
        <w:rPr>
          <w:szCs w:val="22"/>
        </w:rPr>
        <w:t xml:space="preserve"> (om man kommer från Gammalstorp)</w:t>
      </w:r>
      <w:r w:rsidR="00133D7E" w:rsidRPr="00F64970">
        <w:rPr>
          <w:szCs w:val="22"/>
        </w:rPr>
        <w:t>. Om man behöver parkera nära ingången finns möjlig</w:t>
      </w:r>
      <w:r w:rsidR="00ED0E6A">
        <w:rPr>
          <w:szCs w:val="22"/>
        </w:rPr>
        <w:t>h</w:t>
      </w:r>
      <w:r w:rsidR="00133D7E" w:rsidRPr="00F64970">
        <w:rPr>
          <w:szCs w:val="22"/>
        </w:rPr>
        <w:t>et till det, annars finns en stor parkeringsplats</w:t>
      </w:r>
      <w:r w:rsidR="007A53F0">
        <w:rPr>
          <w:szCs w:val="22"/>
        </w:rPr>
        <w:t xml:space="preserve"> i anslutning till</w:t>
      </w:r>
      <w:r w:rsidR="00762210" w:rsidRPr="00F64970">
        <w:rPr>
          <w:szCs w:val="22"/>
        </w:rPr>
        <w:t xml:space="preserve"> bygdegården</w:t>
      </w:r>
      <w:r w:rsidR="007A53F0">
        <w:rPr>
          <w:szCs w:val="22"/>
        </w:rPr>
        <w:t>, efter byggnaden</w:t>
      </w:r>
      <w:r w:rsidR="00762210" w:rsidRPr="00F64970">
        <w:rPr>
          <w:szCs w:val="22"/>
        </w:rPr>
        <w:t xml:space="preserve"> på vänster sida.</w:t>
      </w:r>
    </w:p>
    <w:p w:rsidR="00737C0A" w:rsidRDefault="00737C0A" w:rsidP="00912714">
      <w:pPr>
        <w:pStyle w:val="Normalwebb"/>
        <w:ind w:left="2552"/>
        <w:rPr>
          <w:sz w:val="22"/>
          <w:szCs w:val="20"/>
        </w:rPr>
      </w:pPr>
    </w:p>
    <w:p w:rsidR="0085048D" w:rsidRPr="0095730A" w:rsidRDefault="00AE4176" w:rsidP="00912714">
      <w:pPr>
        <w:pStyle w:val="Normalwebb"/>
        <w:ind w:left="2552"/>
        <w:rPr>
          <w:sz w:val="22"/>
          <w:szCs w:val="20"/>
        </w:rPr>
      </w:pPr>
      <w:r w:rsidRPr="0095730A">
        <w:rPr>
          <w:sz w:val="22"/>
          <w:szCs w:val="20"/>
        </w:rPr>
        <w:t xml:space="preserve">Har man inte möjlighet att närvara fysiskt kan man logga in </w:t>
      </w:r>
      <w:r w:rsidR="00003289" w:rsidRPr="0095730A">
        <w:rPr>
          <w:sz w:val="22"/>
          <w:szCs w:val="20"/>
        </w:rPr>
        <w:t>via Zoom</w:t>
      </w:r>
      <w:r w:rsidR="0085048D" w:rsidRPr="0095730A">
        <w:rPr>
          <w:sz w:val="22"/>
          <w:szCs w:val="20"/>
        </w:rPr>
        <w:br/>
        <w:t>från</w:t>
      </w:r>
      <w:r w:rsidRPr="0095730A">
        <w:rPr>
          <w:sz w:val="22"/>
          <w:szCs w:val="20"/>
        </w:rPr>
        <w:t xml:space="preserve"> cirka klockan 09.30</w:t>
      </w:r>
      <w:r w:rsidR="000E22B2" w:rsidRPr="0095730A">
        <w:rPr>
          <w:sz w:val="22"/>
          <w:szCs w:val="20"/>
        </w:rPr>
        <w:t xml:space="preserve">. Länk </w:t>
      </w:r>
      <w:r w:rsidR="00A547F2">
        <w:rPr>
          <w:sz w:val="22"/>
          <w:szCs w:val="20"/>
        </w:rPr>
        <w:t xml:space="preserve">mailas ut efter </w:t>
      </w:r>
      <w:r w:rsidR="00E87E48" w:rsidRPr="0095730A">
        <w:rPr>
          <w:sz w:val="22"/>
          <w:szCs w:val="20"/>
        </w:rPr>
        <w:t>anmälan.</w:t>
      </w:r>
    </w:p>
    <w:p w:rsidR="00845057" w:rsidRPr="003A246F" w:rsidRDefault="0071180C" w:rsidP="00B660A9">
      <w:pPr>
        <w:pStyle w:val="Brdtextmedindrag"/>
        <w:tabs>
          <w:tab w:val="left" w:pos="-1276"/>
          <w:tab w:val="left" w:pos="2552"/>
        </w:tabs>
        <w:spacing w:after="0"/>
        <w:ind w:left="2550" w:hanging="2550"/>
        <w:outlineLvl w:val="0"/>
        <w:rPr>
          <w:b/>
          <w:spacing w:val="4"/>
          <w:sz w:val="2"/>
          <w:szCs w:val="36"/>
        </w:rPr>
      </w:pPr>
      <w:r>
        <w:tab/>
      </w:r>
    </w:p>
    <w:p w:rsidR="0081175A" w:rsidRDefault="0090791B" w:rsidP="00B660A9">
      <w:pPr>
        <w:pStyle w:val="Standard"/>
        <w:tabs>
          <w:tab w:val="left" w:pos="1843"/>
          <w:tab w:val="left" w:pos="2552"/>
        </w:tabs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</w:pPr>
      <w:r w:rsidRPr="00C14A4D">
        <w:rPr>
          <w:rFonts w:cs="Times New Roman"/>
          <w:b/>
          <w:bCs/>
          <w:lang w:val="sv-SE"/>
        </w:rPr>
        <w:t xml:space="preserve">Datum och tid: </w:t>
      </w:r>
      <w:r w:rsidR="001F65BC" w:rsidRPr="00C14A4D">
        <w:rPr>
          <w:rFonts w:cs="Times New Roman"/>
          <w:b/>
          <w:bCs/>
          <w:lang w:val="sv-SE"/>
        </w:rPr>
        <w:tab/>
      </w:r>
      <w:r w:rsidR="003A6ABB">
        <w:rPr>
          <w:rFonts w:cs="Times New Roman"/>
          <w:b/>
          <w:bCs/>
          <w:lang w:val="sv-SE"/>
        </w:rPr>
        <w:tab/>
      </w:r>
      <w:proofErr w:type="gramStart"/>
      <w:r w:rsidR="000A6BFC" w:rsidRPr="0000328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Söndagen</w:t>
      </w:r>
      <w:proofErr w:type="gramEnd"/>
      <w:r w:rsidR="000A6BFC" w:rsidRPr="0000328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 den </w:t>
      </w:r>
      <w:r w:rsidR="002E33D3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23 </w:t>
      </w:r>
      <w:r w:rsidR="00373E77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mars 2025</w:t>
      </w:r>
      <w:r w:rsidR="007B0AB9" w:rsidRPr="0000328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,</w:t>
      </w:r>
      <w:r w:rsidRPr="0000328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 </w:t>
      </w:r>
      <w:r w:rsidR="00DD008B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Klockan 10.00. </w:t>
      </w:r>
      <w:r w:rsidR="00AE4176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Frukostfika från </w:t>
      </w:r>
      <w:r w:rsidRPr="0000328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kl</w:t>
      </w:r>
      <w:r w:rsidR="007B0AB9" w:rsidRPr="0000328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ockan</w:t>
      </w:r>
      <w:r w:rsidR="00721C25" w:rsidRPr="0000328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 09.</w:t>
      </w:r>
      <w:r w:rsidR="00AE4176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30.</w:t>
      </w:r>
    </w:p>
    <w:p w:rsidR="00A547F2" w:rsidRDefault="00A547F2" w:rsidP="00B660A9">
      <w:pPr>
        <w:pStyle w:val="Standard"/>
        <w:tabs>
          <w:tab w:val="left" w:pos="1843"/>
          <w:tab w:val="left" w:pos="2552"/>
        </w:tabs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</w:pPr>
      <w:r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ab/>
      </w:r>
      <w:r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ab/>
      </w:r>
      <w:r w:rsidR="00481401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Avslut senast</w:t>
      </w:r>
      <w:r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 klockan 15.00</w:t>
      </w:r>
      <w:r w:rsidR="009D4E34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, med fika</w:t>
      </w:r>
      <w:r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. </w:t>
      </w:r>
    </w:p>
    <w:p w:rsidR="00667170" w:rsidRDefault="00CE6C2C" w:rsidP="00737C0A">
      <w:pPr>
        <w:suppressAutoHyphens w:val="0"/>
        <w:ind w:left="2550" w:hanging="2550"/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</w:pPr>
      <w:r w:rsidRPr="00572FF9">
        <w:rPr>
          <w:rFonts w:cs="Times New Roman"/>
          <w:b/>
          <w:bCs/>
          <w:lang w:val="sv-SE"/>
        </w:rPr>
        <w:t>Gäst</w:t>
      </w:r>
      <w:r w:rsidR="00CD2322">
        <w:rPr>
          <w:rFonts w:cs="Times New Roman"/>
          <w:b/>
          <w:bCs/>
          <w:lang w:val="sv-SE"/>
        </w:rPr>
        <w:t>:</w:t>
      </w:r>
      <w:r w:rsidR="00B660A9">
        <w:rPr>
          <w:rFonts w:ascii="Sans Serif" w:hAnsi="Sans Serif" w:cs="Segoe UI"/>
          <w:b/>
          <w:color w:val="1E1E1E"/>
          <w:lang w:val="sv-SE"/>
        </w:rPr>
        <w:tab/>
      </w:r>
      <w:r w:rsidR="00572FF9" w:rsidRPr="00572FF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Christer Lundberg, strategisk fastighetsutvecklare,</w:t>
      </w:r>
      <w:r w:rsidR="00572FF9">
        <w:rPr>
          <w:rFonts w:ascii="Sans Serif" w:hAnsi="Sans Serif" w:cs="Segoe UI"/>
          <w:b/>
          <w:color w:val="1E1E1E"/>
          <w:lang w:val="sv-SE"/>
        </w:rPr>
        <w:t xml:space="preserve"> </w:t>
      </w:r>
      <w:r w:rsidR="00E00983" w:rsidRPr="00B660A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Bygdegårdarn</w:t>
      </w:r>
      <w:r w:rsidR="00B660A9" w:rsidRPr="00B660A9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a</w:t>
      </w:r>
      <w:r w:rsidR="00CD2322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s</w:t>
      </w:r>
      <w:r w:rsidR="00737C0A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 Riksförbund. Information kring </w:t>
      </w:r>
      <w:r w:rsidR="00737C0A" w:rsidRPr="00737C0A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SBA-systematiskt brandskyddsarbete</w:t>
      </w:r>
      <w:r w:rsidR="00737C0A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, ”Säker F</w:t>
      </w:r>
      <w:r w:rsidR="001B15DB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öreningsgård</w:t>
      </w:r>
      <w:r w:rsidR="00737C0A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”</w:t>
      </w:r>
      <w:r w:rsidR="001B15DB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, </w:t>
      </w:r>
      <w:r w:rsidR="00CD2322" w:rsidRPr="00CD2322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utrymningsplan</w:t>
      </w:r>
      <w:r w:rsidR="001B15DB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 xml:space="preserve"> m</w:t>
      </w:r>
      <w:r w:rsidR="00737C0A"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  <w:t>ed mera.</w:t>
      </w:r>
    </w:p>
    <w:p w:rsidR="007613BF" w:rsidRPr="00667170" w:rsidRDefault="00976932" w:rsidP="00667170">
      <w:pPr>
        <w:pStyle w:val="Ingetavstnd"/>
        <w:tabs>
          <w:tab w:val="left" w:pos="2552"/>
        </w:tabs>
        <w:ind w:left="2550" w:hanging="2550"/>
        <w:rPr>
          <w:rFonts w:eastAsia="Times New Roman" w:cs="Times New Roman"/>
          <w:color w:val="auto"/>
          <w:kern w:val="0"/>
          <w:sz w:val="22"/>
          <w:szCs w:val="20"/>
          <w:lang w:val="sv-SE" w:eastAsia="sv-SE" w:bidi="ar-SA"/>
        </w:rPr>
      </w:pPr>
      <w:r w:rsidRPr="00667170">
        <w:rPr>
          <w:b/>
          <w:sz w:val="22"/>
          <w:szCs w:val="22"/>
          <w:lang w:val="sv-SE"/>
        </w:rPr>
        <w:t>Anmälan:</w:t>
      </w:r>
      <w:r w:rsidRPr="00667170">
        <w:rPr>
          <w:sz w:val="22"/>
          <w:szCs w:val="22"/>
          <w:lang w:val="sv-SE"/>
        </w:rPr>
        <w:t xml:space="preserve"> </w:t>
      </w:r>
      <w:r w:rsidRPr="00667170">
        <w:rPr>
          <w:sz w:val="22"/>
          <w:szCs w:val="22"/>
          <w:lang w:val="sv-SE"/>
        </w:rPr>
        <w:tab/>
      </w:r>
      <w:r w:rsidR="003A6ABB" w:rsidRPr="00667170">
        <w:rPr>
          <w:sz w:val="22"/>
          <w:szCs w:val="22"/>
          <w:lang w:val="sv-SE"/>
        </w:rPr>
        <w:t>Anmä</w:t>
      </w:r>
      <w:r w:rsidR="00CA1B00" w:rsidRPr="00667170">
        <w:rPr>
          <w:sz w:val="22"/>
          <w:szCs w:val="22"/>
          <w:lang w:val="sv-SE"/>
        </w:rPr>
        <w:t>lan senast anmälan</w:t>
      </w:r>
      <w:r w:rsidR="00373E77" w:rsidRPr="00667170">
        <w:rPr>
          <w:sz w:val="22"/>
          <w:szCs w:val="22"/>
          <w:lang w:val="sv-SE"/>
        </w:rPr>
        <w:t xml:space="preserve"> </w:t>
      </w:r>
      <w:r w:rsidR="00ED0E6A" w:rsidRPr="00667170">
        <w:rPr>
          <w:sz w:val="22"/>
          <w:szCs w:val="22"/>
          <w:lang w:val="sv-SE"/>
        </w:rPr>
        <w:t>den 16</w:t>
      </w:r>
      <w:r w:rsidR="00572FF9" w:rsidRPr="00667170">
        <w:rPr>
          <w:sz w:val="22"/>
          <w:szCs w:val="22"/>
          <w:lang w:val="sv-SE"/>
        </w:rPr>
        <w:t xml:space="preserve"> </w:t>
      </w:r>
      <w:r w:rsidR="003D7A27" w:rsidRPr="00667170">
        <w:rPr>
          <w:sz w:val="22"/>
          <w:szCs w:val="22"/>
          <w:lang w:val="sv-SE"/>
        </w:rPr>
        <w:t>mars</w:t>
      </w:r>
      <w:r w:rsidR="000E22B2" w:rsidRPr="00667170">
        <w:rPr>
          <w:sz w:val="22"/>
          <w:szCs w:val="22"/>
          <w:lang w:val="sv-SE"/>
        </w:rPr>
        <w:t xml:space="preserve"> 2025, och görs</w:t>
      </w:r>
      <w:r w:rsidR="00CA1B00" w:rsidRPr="00667170">
        <w:rPr>
          <w:sz w:val="22"/>
          <w:szCs w:val="22"/>
          <w:lang w:val="sv-SE"/>
        </w:rPr>
        <w:t xml:space="preserve"> </w:t>
      </w:r>
      <w:r w:rsidR="00D21511" w:rsidRPr="00667170">
        <w:rPr>
          <w:sz w:val="22"/>
          <w:szCs w:val="22"/>
          <w:lang w:val="sv-SE"/>
        </w:rPr>
        <w:t xml:space="preserve">via Simple </w:t>
      </w:r>
      <w:proofErr w:type="spellStart"/>
      <w:r w:rsidR="00D21511" w:rsidRPr="00667170">
        <w:rPr>
          <w:sz w:val="22"/>
          <w:szCs w:val="22"/>
          <w:lang w:val="sv-SE"/>
        </w:rPr>
        <w:t>Sign</w:t>
      </w:r>
      <w:r w:rsidR="003A6ABB" w:rsidRPr="00667170">
        <w:rPr>
          <w:sz w:val="22"/>
          <w:szCs w:val="22"/>
          <w:lang w:val="sv-SE"/>
        </w:rPr>
        <w:t>up</w:t>
      </w:r>
      <w:proofErr w:type="spellEnd"/>
      <w:r w:rsidR="00CA1B00" w:rsidRPr="00667170">
        <w:rPr>
          <w:sz w:val="22"/>
          <w:szCs w:val="22"/>
          <w:lang w:val="sv-SE"/>
        </w:rPr>
        <w:t>:</w:t>
      </w:r>
      <w:r w:rsidR="00045A05" w:rsidRPr="00667170">
        <w:rPr>
          <w:sz w:val="16"/>
          <w:szCs w:val="22"/>
          <w:lang w:val="sv-SE"/>
        </w:rPr>
        <w:t xml:space="preserve"> </w:t>
      </w:r>
      <w:hyperlink r:id="rId13" w:history="1">
        <w:r w:rsidR="00B73D70" w:rsidRPr="00667170">
          <w:rPr>
            <w:rStyle w:val="Hyperlnk"/>
            <w:sz w:val="22"/>
            <w:bdr w:val="none" w:sz="0" w:space="0" w:color="auto" w:frame="1"/>
            <w:shd w:val="clear" w:color="auto" w:fill="FFFFFF"/>
            <w:lang w:val="sv-SE"/>
          </w:rPr>
          <w:t>https://simplesignup.se/event/223915</w:t>
        </w:r>
      </w:hyperlink>
      <w:r w:rsidR="00B73D70" w:rsidRPr="00667170">
        <w:rPr>
          <w:sz w:val="16"/>
          <w:szCs w:val="22"/>
          <w:lang w:val="sv-SE"/>
        </w:rPr>
        <w:t xml:space="preserve"> </w:t>
      </w:r>
      <w:r w:rsidR="000E22B2" w:rsidRPr="00667170">
        <w:rPr>
          <w:sz w:val="22"/>
          <w:szCs w:val="22"/>
          <w:lang w:val="sv-SE"/>
        </w:rPr>
        <w:t>alternativt via mail till</w:t>
      </w:r>
      <w:r w:rsidR="003A6ABB" w:rsidRPr="00667170">
        <w:rPr>
          <w:sz w:val="22"/>
          <w:szCs w:val="22"/>
          <w:lang w:val="sv-SE"/>
        </w:rPr>
        <w:t xml:space="preserve"> </w:t>
      </w:r>
      <w:hyperlink r:id="rId14" w:tgtFrame="_blank" w:history="1">
        <w:r w:rsidR="003A6ABB" w:rsidRPr="00667170">
          <w:rPr>
            <w:rStyle w:val="xs3"/>
            <w:color w:val="0000FF"/>
            <w:sz w:val="22"/>
            <w:szCs w:val="22"/>
            <w:bdr w:val="none" w:sz="0" w:space="0" w:color="auto" w:frame="1"/>
            <w:shd w:val="clear" w:color="auto" w:fill="FFFFFF"/>
            <w:lang w:val="sv-SE"/>
          </w:rPr>
          <w:t>skane@bygdegardarna.se</w:t>
        </w:r>
      </w:hyperlink>
      <w:r w:rsidR="00AE4176" w:rsidRPr="00667170">
        <w:rPr>
          <w:rStyle w:val="xs3"/>
          <w:color w:val="0000FF"/>
          <w:sz w:val="22"/>
          <w:szCs w:val="22"/>
          <w:bdr w:val="none" w:sz="0" w:space="0" w:color="auto" w:frame="1"/>
          <w:shd w:val="clear" w:color="auto" w:fill="FFFFFF"/>
          <w:lang w:val="sv-SE"/>
        </w:rPr>
        <w:t xml:space="preserve">, </w:t>
      </w:r>
      <w:r w:rsidR="00AE4176" w:rsidRPr="00667170">
        <w:rPr>
          <w:rStyle w:val="xs3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sv-SE"/>
        </w:rPr>
        <w:t>glöm inte meddela om matallergi/överkänslighet</w:t>
      </w:r>
      <w:r w:rsidR="00CA1B00" w:rsidRPr="00667170">
        <w:rPr>
          <w:color w:val="000000" w:themeColor="text1"/>
          <w:sz w:val="22"/>
          <w:szCs w:val="22"/>
          <w:lang w:val="sv-SE"/>
        </w:rPr>
        <w:t>.</w:t>
      </w:r>
      <w:r w:rsidRPr="00667170">
        <w:rPr>
          <w:color w:val="000000" w:themeColor="text1"/>
          <w:sz w:val="22"/>
          <w:szCs w:val="22"/>
          <w:lang w:val="sv-SE"/>
        </w:rPr>
        <w:t xml:space="preserve"> </w:t>
      </w:r>
      <w:r w:rsidR="00373E77" w:rsidRPr="00971464">
        <w:rPr>
          <w:sz w:val="22"/>
          <w:szCs w:val="22"/>
          <w:lang w:val="sv-SE"/>
        </w:rPr>
        <w:t xml:space="preserve">Fyll i </w:t>
      </w:r>
      <w:r w:rsidR="00373E77" w:rsidRPr="00971464">
        <w:rPr>
          <w:rStyle w:val="Stark"/>
          <w:sz w:val="22"/>
          <w:szCs w:val="22"/>
          <w:lang w:val="sv-SE"/>
        </w:rPr>
        <w:t>ditt</w:t>
      </w:r>
      <w:r w:rsidR="00373E77" w:rsidRPr="00971464">
        <w:rPr>
          <w:sz w:val="22"/>
          <w:szCs w:val="22"/>
          <w:lang w:val="sv-SE"/>
        </w:rPr>
        <w:t xml:space="preserve"> </w:t>
      </w:r>
      <w:r w:rsidR="00373E77" w:rsidRPr="00971464">
        <w:rPr>
          <w:rStyle w:val="Stark"/>
          <w:sz w:val="22"/>
          <w:szCs w:val="22"/>
          <w:lang w:val="sv-SE"/>
        </w:rPr>
        <w:t>namn (</w:t>
      </w:r>
      <w:r w:rsidR="007613BF" w:rsidRPr="00971464">
        <w:rPr>
          <w:rStyle w:val="Stark"/>
          <w:sz w:val="22"/>
          <w:szCs w:val="22"/>
          <w:lang w:val="sv-SE"/>
        </w:rPr>
        <w:t>för- och efternamn) och förening.</w:t>
      </w:r>
    </w:p>
    <w:p w:rsidR="003A246F" w:rsidRPr="00C34FE1" w:rsidRDefault="003A246F" w:rsidP="003A246F">
      <w:pPr>
        <w:pStyle w:val="Ingetavstnd"/>
        <w:rPr>
          <w:color w:val="auto"/>
          <w:sz w:val="12"/>
          <w:lang w:val="sv-SE"/>
        </w:rPr>
      </w:pPr>
    </w:p>
    <w:p w:rsidR="0085048D" w:rsidRPr="005534B9" w:rsidRDefault="005534B9" w:rsidP="0085048D">
      <w:pPr>
        <w:pStyle w:val="Rubrik1"/>
        <w:shd w:val="clear" w:color="auto" w:fill="FFFFFF"/>
        <w:spacing w:after="225" w:afterAutospacing="0"/>
        <w:rPr>
          <w:rFonts w:ascii="Times New Roman" w:hAnsi="Times New Roman"/>
          <w:b w:val="0"/>
          <w:bCs w:val="0"/>
          <w:kern w:val="0"/>
          <w:sz w:val="22"/>
          <w:szCs w:val="22"/>
        </w:rPr>
      </w:pPr>
      <w:r w:rsidRPr="005534B9">
        <w:rPr>
          <w:rFonts w:ascii="Times New Roman" w:hAnsi="Times New Roman"/>
          <w:b w:val="0"/>
          <w:bCs w:val="0"/>
          <w:kern w:val="0"/>
          <w:sz w:val="22"/>
          <w:szCs w:val="22"/>
        </w:rPr>
        <w:t>T</w:t>
      </w:r>
      <w:r w:rsidR="00CE6C2C">
        <w:rPr>
          <w:rFonts w:ascii="Times New Roman" w:hAnsi="Times New Roman"/>
          <w:b w:val="0"/>
          <w:bCs w:val="0"/>
          <w:kern w:val="0"/>
          <w:sz w:val="22"/>
          <w:szCs w:val="22"/>
        </w:rPr>
        <w:t>iden går fort varför</w:t>
      </w:r>
      <w:r w:rsidRPr="005534B9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jag </w:t>
      </w:r>
      <w:r w:rsidR="00CE6C2C">
        <w:rPr>
          <w:rFonts w:ascii="Times New Roman" w:hAnsi="Times New Roman"/>
          <w:b w:val="0"/>
          <w:bCs w:val="0"/>
          <w:kern w:val="0"/>
          <w:sz w:val="22"/>
          <w:szCs w:val="22"/>
        </w:rPr>
        <w:t>vill</w:t>
      </w:r>
      <w:r w:rsidRPr="005534B9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påminna </w:t>
      </w:r>
      <w:r w:rsidR="00221181">
        <w:rPr>
          <w:rFonts w:ascii="Times New Roman" w:hAnsi="Times New Roman"/>
          <w:b w:val="0"/>
          <w:bCs w:val="0"/>
          <w:kern w:val="0"/>
          <w:sz w:val="22"/>
          <w:szCs w:val="22"/>
        </w:rPr>
        <w:t>om</w:t>
      </w:r>
      <w:r w:rsidR="0085048D" w:rsidRPr="005534B9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å</w:t>
      </w:r>
      <w:r w:rsidRPr="005534B9">
        <w:rPr>
          <w:rFonts w:ascii="Times New Roman" w:hAnsi="Times New Roman"/>
          <w:b w:val="0"/>
          <w:bCs w:val="0"/>
          <w:kern w:val="0"/>
          <w:sz w:val="22"/>
          <w:szCs w:val="22"/>
        </w:rPr>
        <w:t>rsrapportering</w:t>
      </w:r>
      <w:r w:rsidR="00221181">
        <w:rPr>
          <w:rFonts w:ascii="Times New Roman" w:hAnsi="Times New Roman"/>
          <w:b w:val="0"/>
          <w:bCs w:val="0"/>
          <w:kern w:val="0"/>
          <w:sz w:val="22"/>
          <w:szCs w:val="22"/>
        </w:rPr>
        <w:t>en</w:t>
      </w:r>
      <w:r w:rsidRPr="005534B9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 </w:t>
      </w:r>
      <w:r w:rsidR="0085048D" w:rsidRPr="005534B9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och </w:t>
      </w:r>
      <w:r w:rsidR="00CE6C2C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uppdatering av </w:t>
      </w:r>
      <w:r w:rsidR="0085048D" w:rsidRPr="005534B9">
        <w:rPr>
          <w:rFonts w:ascii="Times New Roman" w:hAnsi="Times New Roman"/>
          <w:b w:val="0"/>
          <w:bCs w:val="0"/>
          <w:kern w:val="0"/>
          <w:sz w:val="22"/>
          <w:szCs w:val="22"/>
        </w:rPr>
        <w:t>föreni</w:t>
      </w:r>
      <w:r w:rsidR="00221181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ngsuppgifter senast </w:t>
      </w:r>
      <w:r w:rsidR="00E55D40">
        <w:rPr>
          <w:rFonts w:ascii="Times New Roman" w:hAnsi="Times New Roman"/>
          <w:b w:val="0"/>
          <w:bCs w:val="0"/>
          <w:kern w:val="0"/>
          <w:sz w:val="22"/>
          <w:szCs w:val="22"/>
        </w:rPr>
        <w:t>den 15 mars 2025</w:t>
      </w:r>
      <w:r w:rsidR="002644E3">
        <w:rPr>
          <w:rFonts w:ascii="Times New Roman" w:hAnsi="Times New Roman"/>
          <w:b w:val="0"/>
          <w:bCs w:val="0"/>
          <w:kern w:val="0"/>
          <w:sz w:val="22"/>
          <w:szCs w:val="22"/>
        </w:rPr>
        <w:t xml:space="preserve">. </w:t>
      </w:r>
      <w:r w:rsidR="002644E3" w:rsidRPr="002644E3">
        <w:rPr>
          <w:rStyle w:val="Hyperlnk"/>
          <w:rFonts w:eastAsia="Lucida Sans Unicode"/>
          <w:b w:val="0"/>
          <w:kern w:val="3"/>
          <w:sz w:val="24"/>
          <w:szCs w:val="24"/>
          <w:lang w:eastAsia="en-US" w:bidi="en-US"/>
        </w:rPr>
        <w:t>https</w:t>
      </w:r>
      <w:proofErr w:type="gramStart"/>
      <w:r w:rsidR="002644E3" w:rsidRPr="002644E3">
        <w:rPr>
          <w:rStyle w:val="Hyperlnk"/>
          <w:rFonts w:eastAsia="Lucida Sans Unicode"/>
          <w:b w:val="0"/>
          <w:kern w:val="3"/>
          <w:sz w:val="24"/>
          <w:szCs w:val="24"/>
          <w:lang w:eastAsia="en-US" w:bidi="en-US"/>
        </w:rPr>
        <w:t>://</w:t>
      </w:r>
      <w:proofErr w:type="gramEnd"/>
      <w:r w:rsidR="002644E3" w:rsidRPr="002644E3">
        <w:rPr>
          <w:rStyle w:val="Hyperlnk"/>
          <w:rFonts w:eastAsia="Lucida Sans Unicode"/>
          <w:b w:val="0"/>
          <w:kern w:val="3"/>
          <w:sz w:val="24"/>
          <w:szCs w:val="24"/>
          <w:lang w:eastAsia="en-US" w:bidi="en-US"/>
        </w:rPr>
        <w:t>bygdegardarna.se/foreningsarbete/forening/arsrapportering/</w:t>
      </w:r>
    </w:p>
    <w:p w:rsidR="0081175A" w:rsidRPr="000D3202" w:rsidRDefault="004006C1">
      <w:pPr>
        <w:pStyle w:val="Standard"/>
        <w:rPr>
          <w:rFonts w:cs="Times New Roman"/>
          <w:b/>
          <w:bCs/>
          <w:sz w:val="22"/>
          <w:lang w:val="sv-SE"/>
        </w:rPr>
      </w:pPr>
      <w:r>
        <w:rPr>
          <w:rFonts w:cs="Times New Roman"/>
          <w:b/>
          <w:bCs/>
          <w:sz w:val="22"/>
          <w:lang w:val="sv-SE"/>
        </w:rPr>
        <w:t>Väl mött!</w:t>
      </w:r>
    </w:p>
    <w:p w:rsidR="0081175A" w:rsidRPr="000D3202" w:rsidRDefault="000A6BFC">
      <w:pPr>
        <w:pStyle w:val="Standard"/>
        <w:rPr>
          <w:rFonts w:cs="Times New Roman"/>
          <w:b/>
          <w:bCs/>
          <w:sz w:val="22"/>
          <w:lang w:val="sv-SE"/>
        </w:rPr>
      </w:pPr>
      <w:r w:rsidRPr="000D3202">
        <w:rPr>
          <w:rFonts w:cs="Times New Roman"/>
          <w:b/>
          <w:bCs/>
          <w:sz w:val="22"/>
          <w:lang w:val="sv-SE"/>
        </w:rPr>
        <w:t>Karin Olsson</w:t>
      </w:r>
    </w:p>
    <w:p w:rsidR="00B0793A" w:rsidRDefault="001F65BC" w:rsidP="004F28FA">
      <w:pPr>
        <w:pStyle w:val="Standard"/>
        <w:rPr>
          <w:rFonts w:cs="Times New Roman"/>
          <w:b/>
          <w:bCs/>
          <w:sz w:val="22"/>
          <w:lang w:val="sv-SE"/>
        </w:rPr>
      </w:pPr>
      <w:r w:rsidRPr="000D3202">
        <w:rPr>
          <w:rFonts w:cs="Times New Roman"/>
          <w:b/>
          <w:bCs/>
          <w:sz w:val="22"/>
          <w:lang w:val="sv-SE"/>
        </w:rPr>
        <w:t>Distriktso</w:t>
      </w:r>
      <w:r w:rsidR="0090791B" w:rsidRPr="000D3202">
        <w:rPr>
          <w:rFonts w:cs="Times New Roman"/>
          <w:b/>
          <w:bCs/>
          <w:sz w:val="22"/>
          <w:lang w:val="sv-SE"/>
        </w:rPr>
        <w:t>rdförande</w:t>
      </w:r>
    </w:p>
    <w:p w:rsidR="00667170" w:rsidRPr="00971464" w:rsidRDefault="00667170" w:rsidP="004F28FA">
      <w:pPr>
        <w:pStyle w:val="Standard"/>
        <w:rPr>
          <w:rFonts w:cs="Times New Roman"/>
          <w:b/>
          <w:bCs/>
          <w:sz w:val="18"/>
          <w:lang w:val="sv-SE"/>
        </w:rPr>
      </w:pPr>
    </w:p>
    <w:p w:rsidR="00C33C9E" w:rsidRPr="00912714" w:rsidRDefault="00B0793A" w:rsidP="00912714">
      <w:pPr>
        <w:pStyle w:val="Ingetavstnd"/>
        <w:rPr>
          <w:rFonts w:eastAsia="Times New Roman" w:cs="Times New Roman"/>
          <w:color w:val="auto"/>
          <w:kern w:val="0"/>
          <w:sz w:val="22"/>
          <w:szCs w:val="22"/>
          <w:lang w:val="sv-SE" w:eastAsia="sv-SE" w:bidi="ar-SA"/>
        </w:rPr>
      </w:pPr>
      <w:r w:rsidRPr="002644E3">
        <w:rPr>
          <w:rFonts w:eastAsia="Times New Roman" w:cs="Times New Roman"/>
          <w:color w:val="auto"/>
          <w:kern w:val="0"/>
          <w:sz w:val="22"/>
          <w:szCs w:val="22"/>
          <w:lang w:val="sv-SE" w:eastAsia="sv-SE" w:bidi="ar-SA"/>
        </w:rPr>
        <w:t xml:space="preserve">Vid eventuella frågor går det bra att maila till </w:t>
      </w:r>
      <w:hyperlink r:id="rId15" w:history="1">
        <w:r w:rsidR="00055FCD" w:rsidRPr="00912714">
          <w:rPr>
            <w:rFonts w:eastAsia="Times New Roman"/>
            <w:color w:val="auto"/>
            <w:kern w:val="0"/>
            <w:sz w:val="22"/>
            <w:szCs w:val="22"/>
            <w:lang w:val="sv-SE" w:eastAsia="sv-SE" w:bidi="ar-SA"/>
          </w:rPr>
          <w:t>skane@bygdegardarna.se</w:t>
        </w:r>
      </w:hyperlink>
    </w:p>
    <w:p w:rsidR="00C33C9E" w:rsidRPr="002644E3" w:rsidRDefault="00C33C9E" w:rsidP="00912714">
      <w:pPr>
        <w:pStyle w:val="Ingetavstnd"/>
        <w:rPr>
          <w:rFonts w:eastAsia="Times New Roman" w:cs="Times New Roman"/>
          <w:color w:val="auto"/>
          <w:kern w:val="0"/>
          <w:sz w:val="22"/>
          <w:szCs w:val="22"/>
          <w:lang w:val="sv-SE" w:eastAsia="sv-SE" w:bidi="ar-SA"/>
        </w:rPr>
      </w:pPr>
      <w:r w:rsidRPr="00912714">
        <w:rPr>
          <w:rFonts w:eastAsia="Times New Roman" w:cs="Times New Roman"/>
          <w:color w:val="auto"/>
          <w:kern w:val="0"/>
          <w:sz w:val="22"/>
          <w:szCs w:val="22"/>
          <w:lang w:val="sv-SE" w:eastAsia="sv-SE" w:bidi="ar-SA"/>
        </w:rPr>
        <w:lastRenderedPageBreak/>
        <w:t>Uppkommer frågor i samband med inloggning till stämman går det bra att r</w:t>
      </w:r>
      <w:r w:rsidR="00737C0A">
        <w:rPr>
          <w:rFonts w:eastAsia="Times New Roman" w:cs="Times New Roman"/>
          <w:color w:val="auto"/>
          <w:kern w:val="0"/>
          <w:sz w:val="22"/>
          <w:szCs w:val="22"/>
          <w:lang w:val="sv-SE" w:eastAsia="sv-SE" w:bidi="ar-SA"/>
        </w:rPr>
        <w:t>inga Gina, mobil: 070-175 12 83</w:t>
      </w:r>
    </w:p>
    <w:sectPr w:rsidR="00C33C9E" w:rsidRPr="002644E3" w:rsidSect="007613BF">
      <w:pgSz w:w="11905" w:h="16837"/>
      <w:pgMar w:top="0" w:right="706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98" w:rsidRDefault="00C45D98">
      <w:r>
        <w:separator/>
      </w:r>
    </w:p>
  </w:endnote>
  <w:endnote w:type="continuationSeparator" w:id="0">
    <w:p w:rsidR="00C45D98" w:rsidRDefault="00C4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98" w:rsidRDefault="00C45D98">
      <w:r>
        <w:separator/>
      </w:r>
    </w:p>
  </w:footnote>
  <w:footnote w:type="continuationSeparator" w:id="0">
    <w:p w:rsidR="00C45D98" w:rsidRDefault="00C4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1A2"/>
    <w:multiLevelType w:val="multilevel"/>
    <w:tmpl w:val="AB02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5A"/>
    <w:rsid w:val="00002257"/>
    <w:rsid w:val="00003289"/>
    <w:rsid w:val="00003A25"/>
    <w:rsid w:val="00017297"/>
    <w:rsid w:val="00035AB1"/>
    <w:rsid w:val="00045A05"/>
    <w:rsid w:val="00046063"/>
    <w:rsid w:val="0004620B"/>
    <w:rsid w:val="00055FCD"/>
    <w:rsid w:val="00057A02"/>
    <w:rsid w:val="00060866"/>
    <w:rsid w:val="000A5087"/>
    <w:rsid w:val="000A6BFC"/>
    <w:rsid w:val="000B2C3B"/>
    <w:rsid w:val="000B5A76"/>
    <w:rsid w:val="000C0226"/>
    <w:rsid w:val="000D3202"/>
    <w:rsid w:val="000E22B2"/>
    <w:rsid w:val="000E53F6"/>
    <w:rsid w:val="000E7FAE"/>
    <w:rsid w:val="000F33C5"/>
    <w:rsid w:val="000F53D8"/>
    <w:rsid w:val="000F715C"/>
    <w:rsid w:val="00133D7E"/>
    <w:rsid w:val="00135E8F"/>
    <w:rsid w:val="001431B6"/>
    <w:rsid w:val="00157314"/>
    <w:rsid w:val="00160D4E"/>
    <w:rsid w:val="00164826"/>
    <w:rsid w:val="00165208"/>
    <w:rsid w:val="00176AFC"/>
    <w:rsid w:val="00180764"/>
    <w:rsid w:val="00194CEE"/>
    <w:rsid w:val="001A5C85"/>
    <w:rsid w:val="001A75D8"/>
    <w:rsid w:val="001B15DB"/>
    <w:rsid w:val="001E1B1D"/>
    <w:rsid w:val="001E5370"/>
    <w:rsid w:val="001F65BC"/>
    <w:rsid w:val="002029A2"/>
    <w:rsid w:val="002055B7"/>
    <w:rsid w:val="00206F72"/>
    <w:rsid w:val="00207ED0"/>
    <w:rsid w:val="00211897"/>
    <w:rsid w:val="00221181"/>
    <w:rsid w:val="00243647"/>
    <w:rsid w:val="00245030"/>
    <w:rsid w:val="002475EC"/>
    <w:rsid w:val="002644E3"/>
    <w:rsid w:val="002651C2"/>
    <w:rsid w:val="00276F6A"/>
    <w:rsid w:val="00281C5C"/>
    <w:rsid w:val="0028312F"/>
    <w:rsid w:val="00285699"/>
    <w:rsid w:val="00296385"/>
    <w:rsid w:val="002A672A"/>
    <w:rsid w:val="002E07A8"/>
    <w:rsid w:val="002E33D3"/>
    <w:rsid w:val="002E7D1B"/>
    <w:rsid w:val="00323883"/>
    <w:rsid w:val="00323DCD"/>
    <w:rsid w:val="00332392"/>
    <w:rsid w:val="00356A80"/>
    <w:rsid w:val="00373E77"/>
    <w:rsid w:val="00383385"/>
    <w:rsid w:val="003835CB"/>
    <w:rsid w:val="003939AA"/>
    <w:rsid w:val="003A246F"/>
    <w:rsid w:val="003A67C4"/>
    <w:rsid w:val="003A6ABB"/>
    <w:rsid w:val="003B3408"/>
    <w:rsid w:val="003C0671"/>
    <w:rsid w:val="003D32EE"/>
    <w:rsid w:val="003D7A27"/>
    <w:rsid w:val="003E6594"/>
    <w:rsid w:val="004006C1"/>
    <w:rsid w:val="0042668C"/>
    <w:rsid w:val="004273E6"/>
    <w:rsid w:val="00431EA6"/>
    <w:rsid w:val="00481401"/>
    <w:rsid w:val="004A4EFE"/>
    <w:rsid w:val="004B2A91"/>
    <w:rsid w:val="004B41F9"/>
    <w:rsid w:val="004F28FA"/>
    <w:rsid w:val="004F2AC1"/>
    <w:rsid w:val="004F3CEC"/>
    <w:rsid w:val="004F51CB"/>
    <w:rsid w:val="00514D62"/>
    <w:rsid w:val="00514EFC"/>
    <w:rsid w:val="00521F76"/>
    <w:rsid w:val="005270C7"/>
    <w:rsid w:val="00542964"/>
    <w:rsid w:val="005470EB"/>
    <w:rsid w:val="005534B9"/>
    <w:rsid w:val="00572FF9"/>
    <w:rsid w:val="00587A2D"/>
    <w:rsid w:val="005918D3"/>
    <w:rsid w:val="005A1A32"/>
    <w:rsid w:val="005A7ED8"/>
    <w:rsid w:val="005B1462"/>
    <w:rsid w:val="005C4683"/>
    <w:rsid w:val="005D42E0"/>
    <w:rsid w:val="005E7908"/>
    <w:rsid w:val="005F72B2"/>
    <w:rsid w:val="00600E03"/>
    <w:rsid w:val="00613F64"/>
    <w:rsid w:val="006320F1"/>
    <w:rsid w:val="00642499"/>
    <w:rsid w:val="006519F5"/>
    <w:rsid w:val="00667170"/>
    <w:rsid w:val="006710C6"/>
    <w:rsid w:val="006722B6"/>
    <w:rsid w:val="00675919"/>
    <w:rsid w:val="00683EC3"/>
    <w:rsid w:val="006A13A1"/>
    <w:rsid w:val="006A2D7E"/>
    <w:rsid w:val="006B44B8"/>
    <w:rsid w:val="006C00AF"/>
    <w:rsid w:val="006D13DB"/>
    <w:rsid w:val="006D1EF2"/>
    <w:rsid w:val="006D2A54"/>
    <w:rsid w:val="006D6ED6"/>
    <w:rsid w:val="006E50E4"/>
    <w:rsid w:val="00701DD0"/>
    <w:rsid w:val="0071180C"/>
    <w:rsid w:val="00721C25"/>
    <w:rsid w:val="0072221C"/>
    <w:rsid w:val="007230F2"/>
    <w:rsid w:val="00731B59"/>
    <w:rsid w:val="00737C0A"/>
    <w:rsid w:val="007613BF"/>
    <w:rsid w:val="007618A1"/>
    <w:rsid w:val="00762210"/>
    <w:rsid w:val="00771EAC"/>
    <w:rsid w:val="007827D7"/>
    <w:rsid w:val="007A121E"/>
    <w:rsid w:val="007A38B4"/>
    <w:rsid w:val="007A53F0"/>
    <w:rsid w:val="007B0AB9"/>
    <w:rsid w:val="007C18A5"/>
    <w:rsid w:val="007C3428"/>
    <w:rsid w:val="007D533D"/>
    <w:rsid w:val="007E117E"/>
    <w:rsid w:val="007E6C4E"/>
    <w:rsid w:val="008023E1"/>
    <w:rsid w:val="0081175A"/>
    <w:rsid w:val="008246D7"/>
    <w:rsid w:val="00835698"/>
    <w:rsid w:val="00845057"/>
    <w:rsid w:val="0085048D"/>
    <w:rsid w:val="00887347"/>
    <w:rsid w:val="0089321C"/>
    <w:rsid w:val="00893A25"/>
    <w:rsid w:val="008A6026"/>
    <w:rsid w:val="008C2586"/>
    <w:rsid w:val="008D0B4A"/>
    <w:rsid w:val="008E5D22"/>
    <w:rsid w:val="0090791B"/>
    <w:rsid w:val="00912714"/>
    <w:rsid w:val="00915223"/>
    <w:rsid w:val="009223D9"/>
    <w:rsid w:val="00926571"/>
    <w:rsid w:val="00942457"/>
    <w:rsid w:val="00953BB7"/>
    <w:rsid w:val="0095730A"/>
    <w:rsid w:val="00961C4B"/>
    <w:rsid w:val="00971464"/>
    <w:rsid w:val="009746F1"/>
    <w:rsid w:val="00976932"/>
    <w:rsid w:val="00982F8A"/>
    <w:rsid w:val="00992F28"/>
    <w:rsid w:val="009A2FEA"/>
    <w:rsid w:val="009C320C"/>
    <w:rsid w:val="009D4E34"/>
    <w:rsid w:val="009D7629"/>
    <w:rsid w:val="009E0FDA"/>
    <w:rsid w:val="009E404D"/>
    <w:rsid w:val="009F287C"/>
    <w:rsid w:val="00A0030A"/>
    <w:rsid w:val="00A17F69"/>
    <w:rsid w:val="00A25D06"/>
    <w:rsid w:val="00A3295A"/>
    <w:rsid w:val="00A45D0E"/>
    <w:rsid w:val="00A50B09"/>
    <w:rsid w:val="00A547F2"/>
    <w:rsid w:val="00A63652"/>
    <w:rsid w:val="00A8652B"/>
    <w:rsid w:val="00A878F7"/>
    <w:rsid w:val="00A96630"/>
    <w:rsid w:val="00AA3DF0"/>
    <w:rsid w:val="00AC355E"/>
    <w:rsid w:val="00AE4176"/>
    <w:rsid w:val="00B00E46"/>
    <w:rsid w:val="00B0793A"/>
    <w:rsid w:val="00B20931"/>
    <w:rsid w:val="00B20E8A"/>
    <w:rsid w:val="00B23F42"/>
    <w:rsid w:val="00B57C49"/>
    <w:rsid w:val="00B60A38"/>
    <w:rsid w:val="00B660A9"/>
    <w:rsid w:val="00B6632C"/>
    <w:rsid w:val="00B66FE2"/>
    <w:rsid w:val="00B73D70"/>
    <w:rsid w:val="00BD6872"/>
    <w:rsid w:val="00BD7C17"/>
    <w:rsid w:val="00BF0228"/>
    <w:rsid w:val="00C05C6F"/>
    <w:rsid w:val="00C10F39"/>
    <w:rsid w:val="00C14A4D"/>
    <w:rsid w:val="00C2570D"/>
    <w:rsid w:val="00C33C9E"/>
    <w:rsid w:val="00C34FE1"/>
    <w:rsid w:val="00C4347C"/>
    <w:rsid w:val="00C45D98"/>
    <w:rsid w:val="00C540E6"/>
    <w:rsid w:val="00C647A6"/>
    <w:rsid w:val="00C8508F"/>
    <w:rsid w:val="00C85627"/>
    <w:rsid w:val="00C90E5B"/>
    <w:rsid w:val="00CA1B00"/>
    <w:rsid w:val="00CB33E6"/>
    <w:rsid w:val="00CC4A86"/>
    <w:rsid w:val="00CD2322"/>
    <w:rsid w:val="00CD6799"/>
    <w:rsid w:val="00CE6C2C"/>
    <w:rsid w:val="00CF2D90"/>
    <w:rsid w:val="00D14647"/>
    <w:rsid w:val="00D21511"/>
    <w:rsid w:val="00D33D14"/>
    <w:rsid w:val="00D34474"/>
    <w:rsid w:val="00D462A5"/>
    <w:rsid w:val="00D53607"/>
    <w:rsid w:val="00D70738"/>
    <w:rsid w:val="00D77574"/>
    <w:rsid w:val="00D77CA8"/>
    <w:rsid w:val="00D815DF"/>
    <w:rsid w:val="00D95953"/>
    <w:rsid w:val="00D97CF2"/>
    <w:rsid w:val="00DB45B6"/>
    <w:rsid w:val="00DD008B"/>
    <w:rsid w:val="00E00983"/>
    <w:rsid w:val="00E01DE8"/>
    <w:rsid w:val="00E03798"/>
    <w:rsid w:val="00E07DB6"/>
    <w:rsid w:val="00E10905"/>
    <w:rsid w:val="00E23CF2"/>
    <w:rsid w:val="00E34812"/>
    <w:rsid w:val="00E4250D"/>
    <w:rsid w:val="00E55D40"/>
    <w:rsid w:val="00E62450"/>
    <w:rsid w:val="00E63806"/>
    <w:rsid w:val="00E72281"/>
    <w:rsid w:val="00E854F1"/>
    <w:rsid w:val="00E87A3B"/>
    <w:rsid w:val="00E87E48"/>
    <w:rsid w:val="00E904FD"/>
    <w:rsid w:val="00E914D5"/>
    <w:rsid w:val="00EA4952"/>
    <w:rsid w:val="00EA5CFE"/>
    <w:rsid w:val="00EA6779"/>
    <w:rsid w:val="00EB2CBF"/>
    <w:rsid w:val="00EC12A7"/>
    <w:rsid w:val="00EC4665"/>
    <w:rsid w:val="00ED0E6A"/>
    <w:rsid w:val="00ED7BE8"/>
    <w:rsid w:val="00EF09C9"/>
    <w:rsid w:val="00F02DE8"/>
    <w:rsid w:val="00F14455"/>
    <w:rsid w:val="00F33B41"/>
    <w:rsid w:val="00F35322"/>
    <w:rsid w:val="00F41240"/>
    <w:rsid w:val="00F51027"/>
    <w:rsid w:val="00F6290D"/>
    <w:rsid w:val="00F64970"/>
    <w:rsid w:val="00F713E5"/>
    <w:rsid w:val="00F77283"/>
    <w:rsid w:val="00FA4B9B"/>
    <w:rsid w:val="00FA700A"/>
    <w:rsid w:val="00FB18BD"/>
    <w:rsid w:val="00FD4AE1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Normal"/>
    <w:link w:val="Rubrik1Char"/>
    <w:uiPriority w:val="9"/>
    <w:qFormat/>
    <w:rsid w:val="00046063"/>
    <w:pPr>
      <w:widowControl/>
      <w:suppressAutoHyphens w:val="0"/>
      <w:autoSpaceDN/>
      <w:spacing w:after="100" w:afterAutospacing="1"/>
      <w:textAlignment w:val="auto"/>
      <w:outlineLvl w:val="0"/>
    </w:pPr>
    <w:rPr>
      <w:rFonts w:ascii="inherit" w:eastAsia="Times New Roman" w:hAnsi="inherit" w:cs="Times New Roman"/>
      <w:b/>
      <w:bCs/>
      <w:color w:val="auto"/>
      <w:kern w:val="36"/>
      <w:sz w:val="56"/>
      <w:szCs w:val="56"/>
      <w:lang w:val="sv-SE"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character" w:styleId="Hyperlnk">
    <w:name w:val="Hyperlink"/>
    <w:basedOn w:val="Standardstycketeckensnitt"/>
    <w:uiPriority w:val="99"/>
    <w:unhideWhenUsed/>
    <w:rsid w:val="001F65BC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E07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sv-SE" w:eastAsia="sv-SE" w:bidi="ar-SA"/>
    </w:rPr>
  </w:style>
  <w:style w:type="character" w:styleId="Stark">
    <w:name w:val="Strong"/>
    <w:basedOn w:val="Standardstycketeckensnitt"/>
    <w:uiPriority w:val="22"/>
    <w:qFormat/>
    <w:rsid w:val="004F28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47A6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7A6"/>
    <w:rPr>
      <w:rFonts w:ascii="Tahoma" w:hAnsi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46063"/>
    <w:rPr>
      <w:rFonts w:ascii="inherit" w:eastAsia="Times New Roman" w:hAnsi="inherit" w:cs="Times New Roman"/>
      <w:b/>
      <w:bCs/>
      <w:color w:val="auto"/>
      <w:kern w:val="36"/>
      <w:sz w:val="56"/>
      <w:szCs w:val="56"/>
      <w:lang w:val="sv-SE" w:eastAsia="sv-SE" w:bidi="ar-SA"/>
    </w:rPr>
  </w:style>
  <w:style w:type="paragraph" w:customStyle="1" w:styleId="role">
    <w:name w:val="role"/>
    <w:basedOn w:val="Normal"/>
    <w:rsid w:val="006519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sv-SE" w:eastAsia="sv-SE" w:bidi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206F72"/>
    <w:rPr>
      <w:color w:val="800080" w:themeColor="followedHyperlink"/>
      <w:u w:val="single"/>
    </w:rPr>
  </w:style>
  <w:style w:type="paragraph" w:styleId="Brdtextmedindrag">
    <w:name w:val="Body Text Indent"/>
    <w:basedOn w:val="Normal"/>
    <w:link w:val="BrdtextmedindragChar"/>
    <w:rsid w:val="00B00E46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color w:val="auto"/>
      <w:kern w:val="0"/>
      <w:sz w:val="22"/>
      <w:szCs w:val="20"/>
      <w:lang w:val="sv-SE" w:eastAsia="sv-SE" w:bidi="ar-SA"/>
    </w:rPr>
  </w:style>
  <w:style w:type="character" w:customStyle="1" w:styleId="BrdtextmedindragChar">
    <w:name w:val="Brödtext med indrag Char"/>
    <w:basedOn w:val="Standardstycketeckensnitt"/>
    <w:link w:val="Brdtextmedindrag"/>
    <w:rsid w:val="00B00E46"/>
    <w:rPr>
      <w:rFonts w:eastAsia="Times New Roman" w:cs="Times New Roman"/>
      <w:color w:val="auto"/>
      <w:kern w:val="0"/>
      <w:sz w:val="22"/>
      <w:szCs w:val="20"/>
      <w:lang w:val="sv-SE" w:eastAsia="sv-SE" w:bidi="ar-SA"/>
    </w:rPr>
  </w:style>
  <w:style w:type="character" w:styleId="Betoning">
    <w:name w:val="Emphasis"/>
    <w:basedOn w:val="Standardstycketeckensnitt"/>
    <w:uiPriority w:val="20"/>
    <w:qFormat/>
    <w:rsid w:val="003A6ABB"/>
    <w:rPr>
      <w:i/>
      <w:iCs/>
    </w:rPr>
  </w:style>
  <w:style w:type="character" w:customStyle="1" w:styleId="xs3">
    <w:name w:val="x_s3"/>
    <w:basedOn w:val="Standardstycketeckensnitt"/>
    <w:rsid w:val="003A6ABB"/>
  </w:style>
  <w:style w:type="paragraph" w:styleId="Ingetavstnd">
    <w:name w:val="No Spacing"/>
    <w:uiPriority w:val="1"/>
    <w:qFormat/>
    <w:rsid w:val="0085048D"/>
    <w:pPr>
      <w:suppressAutoHyphens/>
    </w:pPr>
  </w:style>
  <w:style w:type="paragraph" w:customStyle="1" w:styleId="xmsonormal">
    <w:name w:val="x_msonormal"/>
    <w:basedOn w:val="Normal"/>
    <w:rsid w:val="003A24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sv-SE" w:eastAsia="sv-SE" w:bidi="ar-SA"/>
    </w:rPr>
  </w:style>
  <w:style w:type="paragraph" w:styleId="Liststycke">
    <w:name w:val="List Paragraph"/>
    <w:basedOn w:val="Normal"/>
    <w:uiPriority w:val="34"/>
    <w:qFormat/>
    <w:rsid w:val="00D33D1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val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Normal"/>
    <w:link w:val="Rubrik1Char"/>
    <w:uiPriority w:val="9"/>
    <w:qFormat/>
    <w:rsid w:val="00046063"/>
    <w:pPr>
      <w:widowControl/>
      <w:suppressAutoHyphens w:val="0"/>
      <w:autoSpaceDN/>
      <w:spacing w:after="100" w:afterAutospacing="1"/>
      <w:textAlignment w:val="auto"/>
      <w:outlineLvl w:val="0"/>
    </w:pPr>
    <w:rPr>
      <w:rFonts w:ascii="inherit" w:eastAsia="Times New Roman" w:hAnsi="inherit" w:cs="Times New Roman"/>
      <w:b/>
      <w:bCs/>
      <w:color w:val="auto"/>
      <w:kern w:val="36"/>
      <w:sz w:val="56"/>
      <w:szCs w:val="56"/>
      <w:lang w:val="sv-SE"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character" w:styleId="Hyperlnk">
    <w:name w:val="Hyperlink"/>
    <w:basedOn w:val="Standardstycketeckensnitt"/>
    <w:uiPriority w:val="99"/>
    <w:unhideWhenUsed/>
    <w:rsid w:val="001F65BC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E07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sv-SE" w:eastAsia="sv-SE" w:bidi="ar-SA"/>
    </w:rPr>
  </w:style>
  <w:style w:type="character" w:styleId="Stark">
    <w:name w:val="Strong"/>
    <w:basedOn w:val="Standardstycketeckensnitt"/>
    <w:uiPriority w:val="22"/>
    <w:qFormat/>
    <w:rsid w:val="004F28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47A6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7A6"/>
    <w:rPr>
      <w:rFonts w:ascii="Tahoma" w:hAnsi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46063"/>
    <w:rPr>
      <w:rFonts w:ascii="inherit" w:eastAsia="Times New Roman" w:hAnsi="inherit" w:cs="Times New Roman"/>
      <w:b/>
      <w:bCs/>
      <w:color w:val="auto"/>
      <w:kern w:val="36"/>
      <w:sz w:val="56"/>
      <w:szCs w:val="56"/>
      <w:lang w:val="sv-SE" w:eastAsia="sv-SE" w:bidi="ar-SA"/>
    </w:rPr>
  </w:style>
  <w:style w:type="paragraph" w:customStyle="1" w:styleId="role">
    <w:name w:val="role"/>
    <w:basedOn w:val="Normal"/>
    <w:rsid w:val="006519F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sv-SE" w:eastAsia="sv-SE" w:bidi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206F72"/>
    <w:rPr>
      <w:color w:val="800080" w:themeColor="followedHyperlink"/>
      <w:u w:val="single"/>
    </w:rPr>
  </w:style>
  <w:style w:type="paragraph" w:styleId="Brdtextmedindrag">
    <w:name w:val="Body Text Indent"/>
    <w:basedOn w:val="Normal"/>
    <w:link w:val="BrdtextmedindragChar"/>
    <w:rsid w:val="00B00E46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color w:val="auto"/>
      <w:kern w:val="0"/>
      <w:sz w:val="22"/>
      <w:szCs w:val="20"/>
      <w:lang w:val="sv-SE" w:eastAsia="sv-SE" w:bidi="ar-SA"/>
    </w:rPr>
  </w:style>
  <w:style w:type="character" w:customStyle="1" w:styleId="BrdtextmedindragChar">
    <w:name w:val="Brödtext med indrag Char"/>
    <w:basedOn w:val="Standardstycketeckensnitt"/>
    <w:link w:val="Brdtextmedindrag"/>
    <w:rsid w:val="00B00E46"/>
    <w:rPr>
      <w:rFonts w:eastAsia="Times New Roman" w:cs="Times New Roman"/>
      <w:color w:val="auto"/>
      <w:kern w:val="0"/>
      <w:sz w:val="22"/>
      <w:szCs w:val="20"/>
      <w:lang w:val="sv-SE" w:eastAsia="sv-SE" w:bidi="ar-SA"/>
    </w:rPr>
  </w:style>
  <w:style w:type="character" w:styleId="Betoning">
    <w:name w:val="Emphasis"/>
    <w:basedOn w:val="Standardstycketeckensnitt"/>
    <w:uiPriority w:val="20"/>
    <w:qFormat/>
    <w:rsid w:val="003A6ABB"/>
    <w:rPr>
      <w:i/>
      <w:iCs/>
    </w:rPr>
  </w:style>
  <w:style w:type="character" w:customStyle="1" w:styleId="xs3">
    <w:name w:val="x_s3"/>
    <w:basedOn w:val="Standardstycketeckensnitt"/>
    <w:rsid w:val="003A6ABB"/>
  </w:style>
  <w:style w:type="paragraph" w:styleId="Ingetavstnd">
    <w:name w:val="No Spacing"/>
    <w:uiPriority w:val="1"/>
    <w:qFormat/>
    <w:rsid w:val="0085048D"/>
    <w:pPr>
      <w:suppressAutoHyphens/>
    </w:pPr>
  </w:style>
  <w:style w:type="paragraph" w:customStyle="1" w:styleId="xmsonormal">
    <w:name w:val="x_msonormal"/>
    <w:basedOn w:val="Normal"/>
    <w:rsid w:val="003A246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sv-SE" w:eastAsia="sv-SE" w:bidi="ar-SA"/>
    </w:rPr>
  </w:style>
  <w:style w:type="paragraph" w:styleId="Liststycke">
    <w:name w:val="List Paragraph"/>
    <w:basedOn w:val="Normal"/>
    <w:uiPriority w:val="34"/>
    <w:qFormat/>
    <w:rsid w:val="00D33D1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val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495">
      <w:bodyDiv w:val="1"/>
      <w:marLeft w:val="0"/>
      <w:marRight w:val="0"/>
      <w:marTop w:val="26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7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3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8600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mplesignup.se/event/22391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skane@bygdegardarna.se" TargetMode="External"/><Relationship Id="rId10" Type="http://schemas.openxmlformats.org/officeDocument/2006/relationships/hyperlink" Target="https://bygdegardarna.se/ska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kane@bygdegardar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08AE-62E6-4DB0-9C51-23580046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Gina Widén</cp:lastModifiedBy>
  <cp:revision>5</cp:revision>
  <cp:lastPrinted>2025-03-19T09:26:00Z</cp:lastPrinted>
  <dcterms:created xsi:type="dcterms:W3CDTF">2025-03-19T09:27:00Z</dcterms:created>
  <dcterms:modified xsi:type="dcterms:W3CDTF">2025-03-22T21:17:00Z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</Properties>
</file>